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1F15" w14:textId="30D9EB00" w:rsidR="00264987" w:rsidRPr="00CA5B41" w:rsidRDefault="00264987" w:rsidP="00CA5B41">
      <w:pPr>
        <w:pStyle w:val="Heading1"/>
        <w:rPr>
          <w:sz w:val="22"/>
          <w:szCs w:val="22"/>
        </w:rPr>
      </w:pPr>
      <w:r w:rsidRPr="007C4017">
        <w:t xml:space="preserve">Research Design Process </w:t>
      </w:r>
      <w:r w:rsidR="007C4017">
        <w:t xml:space="preserve">by </w:t>
      </w:r>
      <w:r w:rsidRPr="007C4017">
        <w:t>Nikki Woods and Paul Rice</w:t>
      </w:r>
      <w:r w:rsidR="00CA5B41">
        <w:t xml:space="preserve"> </w:t>
      </w:r>
      <w:r w:rsidR="00CA5B41" w:rsidRPr="00CA5B41">
        <w:rPr>
          <w:b w:val="0"/>
          <w:sz w:val="22"/>
          <w:szCs w:val="22"/>
        </w:rPr>
        <w:t>[Video Transcript]</w:t>
      </w:r>
    </w:p>
    <w:p w14:paraId="7E33BEEE" w14:textId="77777777" w:rsidR="00264987" w:rsidRPr="007C4017" w:rsidRDefault="00264987" w:rsidP="00CA5B41">
      <w:r w:rsidRPr="007C4017">
        <w:t xml:space="preserve">This video will go through the stages of the research design process. </w:t>
      </w:r>
    </w:p>
    <w:p w14:paraId="3EEDF2FD" w14:textId="50B14E31" w:rsidR="00264987" w:rsidRPr="007C4017" w:rsidRDefault="00264987" w:rsidP="007C4017">
      <w:pPr>
        <w:rPr>
          <w:szCs w:val="22"/>
        </w:rPr>
      </w:pPr>
      <w:r w:rsidRPr="00CA5B41">
        <w:rPr>
          <w:rStyle w:val="Strong"/>
        </w:rPr>
        <w:t>Aims and Objectives</w:t>
      </w:r>
      <w:r w:rsidR="00CA5B41">
        <w:rPr>
          <w:rStyle w:val="Strong"/>
        </w:rPr>
        <w:t>:</w:t>
      </w:r>
      <w:r w:rsidR="007C4017">
        <w:rPr>
          <w:b/>
          <w:szCs w:val="22"/>
        </w:rPr>
        <w:t xml:space="preserve"> </w:t>
      </w:r>
      <w:r w:rsidRPr="007C4017">
        <w:rPr>
          <w:szCs w:val="22"/>
        </w:rPr>
        <w:t xml:space="preserve">An aim is what will be achieved and will provide an overview of the desired outcomes or intentions. It is advisable to only have between two to three aims. The objective is </w:t>
      </w:r>
      <w:r w:rsidR="007C4017">
        <w:rPr>
          <w:szCs w:val="22"/>
        </w:rPr>
        <w:t>r</w:t>
      </w:r>
      <w:r w:rsidRPr="007C4017">
        <w:rPr>
          <w:szCs w:val="22"/>
        </w:rPr>
        <w:t>elate</w:t>
      </w:r>
      <w:r w:rsidR="007C4017">
        <w:rPr>
          <w:szCs w:val="22"/>
        </w:rPr>
        <w:t>d</w:t>
      </w:r>
      <w:r w:rsidRPr="007C4017">
        <w:rPr>
          <w:szCs w:val="22"/>
        </w:rPr>
        <w:t xml:space="preserve"> to the aim. It is the specific action of what you will do and how to answer the research problem</w:t>
      </w:r>
      <w:r w:rsidR="008727FF" w:rsidRPr="007C4017">
        <w:rPr>
          <w:szCs w:val="22"/>
        </w:rPr>
        <w:t>.</w:t>
      </w:r>
    </w:p>
    <w:p w14:paraId="26DB9E01" w14:textId="50FA7CD7" w:rsidR="00264987" w:rsidRPr="007C4017" w:rsidRDefault="00264987" w:rsidP="007C4017">
      <w:pPr>
        <w:rPr>
          <w:szCs w:val="22"/>
        </w:rPr>
      </w:pPr>
      <w:r w:rsidRPr="00CA5B41">
        <w:rPr>
          <w:rStyle w:val="Strong"/>
        </w:rPr>
        <w:t xml:space="preserve">Time </w:t>
      </w:r>
      <w:r w:rsidR="0035305C" w:rsidRPr="00CA5B41">
        <w:rPr>
          <w:rStyle w:val="Strong"/>
        </w:rPr>
        <w:t>Management</w:t>
      </w:r>
      <w:r w:rsidR="00CA5B41">
        <w:rPr>
          <w:rStyle w:val="Strong"/>
        </w:rPr>
        <w:t>:</w:t>
      </w:r>
      <w:r w:rsidR="007C4017" w:rsidRPr="007C4017">
        <w:rPr>
          <w:szCs w:val="22"/>
        </w:rPr>
        <w:t xml:space="preserve"> </w:t>
      </w:r>
      <w:r w:rsidRPr="007C4017">
        <w:rPr>
          <w:szCs w:val="22"/>
        </w:rPr>
        <w:t xml:space="preserve">It is advisable to have in </w:t>
      </w:r>
      <w:r w:rsidR="00457045" w:rsidRPr="007C4017">
        <w:rPr>
          <w:szCs w:val="22"/>
        </w:rPr>
        <w:t xml:space="preserve">place a timeline or timetable </w:t>
      </w:r>
      <w:r w:rsidRPr="007C4017">
        <w:rPr>
          <w:szCs w:val="22"/>
        </w:rPr>
        <w:t xml:space="preserve">indicating at each stage the development of and the actions to be taken </w:t>
      </w:r>
      <w:proofErr w:type="gramStart"/>
      <w:r w:rsidR="0035305C" w:rsidRPr="007C4017">
        <w:rPr>
          <w:szCs w:val="22"/>
        </w:rPr>
        <w:t>during the</w:t>
      </w:r>
      <w:r w:rsidRPr="007C4017">
        <w:rPr>
          <w:szCs w:val="22"/>
        </w:rPr>
        <w:t xml:space="preserve"> course of</w:t>
      </w:r>
      <w:proofErr w:type="gramEnd"/>
      <w:r w:rsidRPr="007C4017">
        <w:rPr>
          <w:szCs w:val="22"/>
        </w:rPr>
        <w:t xml:space="preserve"> the research. Additionally, this will indicate clearly the key stages, activities and deadlines to be completed within a realistic timeframe.</w:t>
      </w:r>
    </w:p>
    <w:p w14:paraId="60ACBB0F" w14:textId="615FBA24" w:rsidR="00264987" w:rsidRPr="007C4017" w:rsidRDefault="00264987" w:rsidP="007C4017">
      <w:pPr>
        <w:rPr>
          <w:szCs w:val="22"/>
        </w:rPr>
      </w:pPr>
      <w:r w:rsidRPr="00CA5B41">
        <w:rPr>
          <w:rStyle w:val="Strong"/>
        </w:rPr>
        <w:t>Literature Review</w:t>
      </w:r>
      <w:r w:rsidR="00CA5B41">
        <w:rPr>
          <w:rStyle w:val="Strong"/>
        </w:rPr>
        <w:t>:</w:t>
      </w:r>
      <w:r w:rsidR="007C4017">
        <w:rPr>
          <w:b/>
          <w:szCs w:val="22"/>
        </w:rPr>
        <w:t xml:space="preserve"> </w:t>
      </w:r>
      <w:r w:rsidRPr="007C4017">
        <w:rPr>
          <w:szCs w:val="22"/>
        </w:rPr>
        <w:t>This is your extensive reading around your chosen topic. It is not a descriptive list of what you have already read. Instead</w:t>
      </w:r>
      <w:r w:rsidR="008727FF" w:rsidRPr="007C4017">
        <w:rPr>
          <w:szCs w:val="22"/>
        </w:rPr>
        <w:t>,</w:t>
      </w:r>
      <w:r w:rsidRPr="007C4017">
        <w:rPr>
          <w:szCs w:val="22"/>
        </w:rPr>
        <w:t xml:space="preserve"> it </w:t>
      </w:r>
      <w:r w:rsidR="008727FF" w:rsidRPr="007C4017">
        <w:rPr>
          <w:szCs w:val="22"/>
        </w:rPr>
        <w:t>announces</w:t>
      </w:r>
      <w:r w:rsidRPr="007C4017">
        <w:rPr>
          <w:szCs w:val="22"/>
        </w:rPr>
        <w:t xml:space="preserve"> the existing literature on your topic and its purpose is to develop an argument </w:t>
      </w:r>
      <w:r w:rsidR="0035305C" w:rsidRPr="007C4017">
        <w:rPr>
          <w:szCs w:val="22"/>
        </w:rPr>
        <w:t>about the significance of your</w:t>
      </w:r>
      <w:r w:rsidRPr="007C4017">
        <w:rPr>
          <w:szCs w:val="22"/>
        </w:rPr>
        <w:t xml:space="preserve"> research and where it leads; this is your opportunity to demonstrate your understanding of the literature using analysis and </w:t>
      </w:r>
      <w:r w:rsidR="0035305C" w:rsidRPr="007C4017">
        <w:rPr>
          <w:szCs w:val="22"/>
        </w:rPr>
        <w:t>evaluation</w:t>
      </w:r>
      <w:r w:rsidRPr="007C4017">
        <w:rPr>
          <w:szCs w:val="22"/>
        </w:rPr>
        <w:t xml:space="preserve"> by offering an argument</w:t>
      </w:r>
      <w:r w:rsidR="007C4017">
        <w:rPr>
          <w:szCs w:val="22"/>
        </w:rPr>
        <w:t>,</w:t>
      </w:r>
      <w:r w:rsidRPr="007C4017">
        <w:rPr>
          <w:szCs w:val="22"/>
        </w:rPr>
        <w:t xml:space="preserve"> which links back to the research problem you are exploring. Here, you are demonstrating where your work </w:t>
      </w:r>
      <w:r w:rsidR="0035305C" w:rsidRPr="007C4017">
        <w:rPr>
          <w:szCs w:val="22"/>
        </w:rPr>
        <w:t xml:space="preserve">fits </w:t>
      </w:r>
      <w:r w:rsidRPr="007C4017">
        <w:rPr>
          <w:szCs w:val="22"/>
        </w:rPr>
        <w:t xml:space="preserve">into the current literature </w:t>
      </w:r>
      <w:r w:rsidR="0035305C" w:rsidRPr="007C4017">
        <w:rPr>
          <w:szCs w:val="22"/>
        </w:rPr>
        <w:t>and considering</w:t>
      </w:r>
      <w:r w:rsidRPr="007C4017">
        <w:rPr>
          <w:szCs w:val="22"/>
        </w:rPr>
        <w:t xml:space="preserve"> any indications </w:t>
      </w:r>
      <w:r w:rsidR="0035305C" w:rsidRPr="007C4017">
        <w:rPr>
          <w:szCs w:val="22"/>
        </w:rPr>
        <w:t>for</w:t>
      </w:r>
      <w:r w:rsidRPr="007C4017">
        <w:rPr>
          <w:szCs w:val="22"/>
        </w:rPr>
        <w:t xml:space="preserve"> future work in the area. </w:t>
      </w:r>
    </w:p>
    <w:p w14:paraId="21875E95" w14:textId="5BCCD085" w:rsidR="00264987" w:rsidRPr="007C4017" w:rsidRDefault="00264987" w:rsidP="007C4017">
      <w:pPr>
        <w:rPr>
          <w:szCs w:val="22"/>
        </w:rPr>
      </w:pPr>
      <w:r w:rsidRPr="00CA5B41">
        <w:rPr>
          <w:rStyle w:val="Strong"/>
        </w:rPr>
        <w:t>Methodology</w:t>
      </w:r>
      <w:r w:rsidR="00CA5B41">
        <w:rPr>
          <w:rStyle w:val="Strong"/>
        </w:rPr>
        <w:t>:</w:t>
      </w:r>
      <w:r w:rsidR="007C4017">
        <w:rPr>
          <w:szCs w:val="22"/>
        </w:rPr>
        <w:t xml:space="preserve"> </w:t>
      </w:r>
      <w:r w:rsidRPr="007C4017">
        <w:rPr>
          <w:szCs w:val="22"/>
        </w:rPr>
        <w:t xml:space="preserve">This refers to the overall approach to the research process from the theoretical </w:t>
      </w:r>
      <w:r w:rsidR="00457045" w:rsidRPr="007C4017">
        <w:rPr>
          <w:szCs w:val="22"/>
        </w:rPr>
        <w:t>and opinion</w:t>
      </w:r>
      <w:r w:rsidRPr="007C4017">
        <w:rPr>
          <w:szCs w:val="22"/>
        </w:rPr>
        <w:t xml:space="preserve"> to the collection and analysis of the data. In other words, this is the </w:t>
      </w:r>
      <w:r w:rsidR="00A3186D" w:rsidRPr="007C4017">
        <w:rPr>
          <w:szCs w:val="22"/>
        </w:rPr>
        <w:t>qualitative</w:t>
      </w:r>
      <w:r w:rsidRPr="007C4017">
        <w:rPr>
          <w:szCs w:val="22"/>
        </w:rPr>
        <w:t xml:space="preserve"> and quantitative</w:t>
      </w:r>
      <w:r w:rsidR="000D12DC" w:rsidRPr="007C4017">
        <w:rPr>
          <w:szCs w:val="22"/>
        </w:rPr>
        <w:t xml:space="preserve"> </w:t>
      </w:r>
      <w:r w:rsidRPr="007C4017">
        <w:rPr>
          <w:szCs w:val="22"/>
        </w:rPr>
        <w:t xml:space="preserve">methodologies which will </w:t>
      </w:r>
      <w:r w:rsidR="00A3186D" w:rsidRPr="007C4017">
        <w:rPr>
          <w:szCs w:val="22"/>
        </w:rPr>
        <w:t xml:space="preserve">be </w:t>
      </w:r>
      <w:r w:rsidRPr="007C4017">
        <w:rPr>
          <w:szCs w:val="22"/>
        </w:rPr>
        <w:t>cover</w:t>
      </w:r>
      <w:r w:rsidR="00A3186D" w:rsidRPr="007C4017">
        <w:rPr>
          <w:szCs w:val="22"/>
        </w:rPr>
        <w:t>ed</w:t>
      </w:r>
      <w:r w:rsidRPr="007C4017">
        <w:rPr>
          <w:szCs w:val="22"/>
        </w:rPr>
        <w:t xml:space="preserve"> next week. The research method is related to the methodology</w:t>
      </w:r>
      <w:r w:rsidR="00A3186D" w:rsidRPr="007C4017">
        <w:rPr>
          <w:szCs w:val="22"/>
        </w:rPr>
        <w:t xml:space="preserve"> and refers to the technique or tool to be chosen to collect the data, for example interviews </w:t>
      </w:r>
      <w:r w:rsidR="0035305C" w:rsidRPr="007C4017">
        <w:rPr>
          <w:szCs w:val="22"/>
        </w:rPr>
        <w:t>and</w:t>
      </w:r>
      <w:r w:rsidR="00A3186D" w:rsidRPr="007C4017">
        <w:rPr>
          <w:szCs w:val="22"/>
        </w:rPr>
        <w:t xml:space="preserve"> questionnaires.</w:t>
      </w:r>
    </w:p>
    <w:p w14:paraId="0FE9C13C" w14:textId="782C6333" w:rsidR="00A3186D" w:rsidRPr="007C4017" w:rsidRDefault="00A3186D" w:rsidP="007C4017">
      <w:pPr>
        <w:rPr>
          <w:szCs w:val="22"/>
        </w:rPr>
      </w:pPr>
      <w:r w:rsidRPr="00CA5B41">
        <w:rPr>
          <w:rStyle w:val="Strong"/>
        </w:rPr>
        <w:t>Results and Analysis</w:t>
      </w:r>
      <w:r w:rsidR="00CA5B41">
        <w:rPr>
          <w:rStyle w:val="Strong"/>
        </w:rPr>
        <w:t>:</w:t>
      </w:r>
      <w:r w:rsidR="007C4017">
        <w:rPr>
          <w:szCs w:val="22"/>
        </w:rPr>
        <w:t xml:space="preserve"> </w:t>
      </w:r>
      <w:r w:rsidRPr="007C4017">
        <w:rPr>
          <w:szCs w:val="22"/>
        </w:rPr>
        <w:t xml:space="preserve">Once the data has been collected, it is first presented </w:t>
      </w:r>
      <w:r w:rsidR="000D12DC" w:rsidRPr="007C4017">
        <w:rPr>
          <w:szCs w:val="22"/>
        </w:rPr>
        <w:t>as a result,</w:t>
      </w:r>
      <w:r w:rsidRPr="007C4017">
        <w:rPr>
          <w:szCs w:val="22"/>
        </w:rPr>
        <w:t xml:space="preserve"> followed by its analysis. The results section states </w:t>
      </w:r>
      <w:r w:rsidR="0035305C" w:rsidRPr="007C4017">
        <w:rPr>
          <w:szCs w:val="22"/>
        </w:rPr>
        <w:t xml:space="preserve">what </w:t>
      </w:r>
      <w:proofErr w:type="gramStart"/>
      <w:r w:rsidR="0035305C" w:rsidRPr="007C4017">
        <w:rPr>
          <w:szCs w:val="22"/>
        </w:rPr>
        <w:t>factual</w:t>
      </w:r>
      <w:r w:rsidRPr="007C4017">
        <w:rPr>
          <w:szCs w:val="22"/>
        </w:rPr>
        <w:t xml:space="preserve"> information</w:t>
      </w:r>
      <w:proofErr w:type="gramEnd"/>
      <w:r w:rsidRPr="007C4017">
        <w:rPr>
          <w:szCs w:val="22"/>
        </w:rPr>
        <w:t xml:space="preserve"> you have found in your research and it allows you </w:t>
      </w:r>
      <w:r w:rsidR="0035305C" w:rsidRPr="007C4017">
        <w:rPr>
          <w:szCs w:val="22"/>
        </w:rPr>
        <w:t xml:space="preserve">to provide </w:t>
      </w:r>
      <w:r w:rsidRPr="007C4017">
        <w:rPr>
          <w:szCs w:val="22"/>
        </w:rPr>
        <w:t>any initial interpretations. In the analysis of the results</w:t>
      </w:r>
      <w:r w:rsidR="0035305C" w:rsidRPr="007C4017">
        <w:rPr>
          <w:szCs w:val="22"/>
        </w:rPr>
        <w:t>, you</w:t>
      </w:r>
      <w:r w:rsidRPr="007C4017">
        <w:rPr>
          <w:szCs w:val="22"/>
        </w:rPr>
        <w:t xml:space="preserve"> </w:t>
      </w:r>
      <w:r w:rsidR="0035305C" w:rsidRPr="007C4017">
        <w:rPr>
          <w:szCs w:val="22"/>
        </w:rPr>
        <w:t xml:space="preserve">are </w:t>
      </w:r>
      <w:r w:rsidRPr="007C4017">
        <w:rPr>
          <w:szCs w:val="22"/>
        </w:rPr>
        <w:t>mov</w:t>
      </w:r>
      <w:r w:rsidR="0035305C" w:rsidRPr="007C4017">
        <w:rPr>
          <w:szCs w:val="22"/>
        </w:rPr>
        <w:t>ing</w:t>
      </w:r>
      <w:r w:rsidRPr="007C4017">
        <w:rPr>
          <w:szCs w:val="22"/>
        </w:rPr>
        <w:t xml:space="preserve"> beyond the data and question</w:t>
      </w:r>
      <w:r w:rsidR="0035305C" w:rsidRPr="007C4017">
        <w:rPr>
          <w:szCs w:val="22"/>
        </w:rPr>
        <w:t>ing</w:t>
      </w:r>
      <w:r w:rsidRPr="007C4017">
        <w:rPr>
          <w:szCs w:val="22"/>
        </w:rPr>
        <w:t xml:space="preserve"> its meaning. At this stage, you are critically analysing the results, putting your findings into context and providing an analytical project that when read</w:t>
      </w:r>
      <w:r w:rsidR="007C4017">
        <w:rPr>
          <w:szCs w:val="22"/>
        </w:rPr>
        <w:t>,</w:t>
      </w:r>
      <w:r w:rsidRPr="007C4017">
        <w:rPr>
          <w:szCs w:val="22"/>
        </w:rPr>
        <w:t xml:space="preserve"> demonstrates your understanding of what you have done and what you were thinking during the process.</w:t>
      </w:r>
    </w:p>
    <w:p w14:paraId="3A894D82" w14:textId="0E63C830" w:rsidR="00A3186D" w:rsidRPr="007C4017" w:rsidRDefault="00A3186D" w:rsidP="007C4017">
      <w:pPr>
        <w:rPr>
          <w:szCs w:val="22"/>
        </w:rPr>
      </w:pPr>
      <w:r w:rsidRPr="00CA5B41">
        <w:rPr>
          <w:rStyle w:val="Strong"/>
        </w:rPr>
        <w:t>Discussion</w:t>
      </w:r>
      <w:r w:rsidR="00CA5B41">
        <w:rPr>
          <w:rStyle w:val="Strong"/>
        </w:rPr>
        <w:t>:</w:t>
      </w:r>
      <w:r w:rsidR="007C4017" w:rsidRPr="007C4017">
        <w:rPr>
          <w:szCs w:val="22"/>
        </w:rPr>
        <w:t xml:space="preserve"> </w:t>
      </w:r>
      <w:r w:rsidRPr="007C4017">
        <w:rPr>
          <w:szCs w:val="22"/>
        </w:rPr>
        <w:t>This is your opportunity for you to provide a compelling argument of your interpretations of your findings, which highlight</w:t>
      </w:r>
      <w:r w:rsidR="0035305C" w:rsidRPr="007C4017">
        <w:rPr>
          <w:szCs w:val="22"/>
        </w:rPr>
        <w:t>s</w:t>
      </w:r>
      <w:r w:rsidRPr="007C4017">
        <w:rPr>
          <w:szCs w:val="22"/>
        </w:rPr>
        <w:t xml:space="preserve"> the differences and contributions </w:t>
      </w:r>
      <w:r w:rsidR="0035305C" w:rsidRPr="007C4017">
        <w:rPr>
          <w:szCs w:val="22"/>
        </w:rPr>
        <w:t xml:space="preserve">to </w:t>
      </w:r>
      <w:r w:rsidRPr="007C4017">
        <w:rPr>
          <w:szCs w:val="22"/>
        </w:rPr>
        <w:t xml:space="preserve">the current knowledge </w:t>
      </w:r>
      <w:r w:rsidR="0035305C" w:rsidRPr="007C4017">
        <w:rPr>
          <w:szCs w:val="22"/>
        </w:rPr>
        <w:t xml:space="preserve">in </w:t>
      </w:r>
      <w:r w:rsidRPr="007C4017">
        <w:rPr>
          <w:szCs w:val="22"/>
        </w:rPr>
        <w:t>your topic area. This is where you can take ownership of your project and demo</w:t>
      </w:r>
      <w:r w:rsidR="007C4017">
        <w:rPr>
          <w:szCs w:val="22"/>
        </w:rPr>
        <w:t>nstrate original thinking; here</w:t>
      </w:r>
      <w:r w:rsidRPr="007C4017">
        <w:rPr>
          <w:szCs w:val="22"/>
        </w:rPr>
        <w:t xml:space="preserve"> you can offer further discussion of how your research has developed</w:t>
      </w:r>
      <w:r w:rsidR="0035305C" w:rsidRPr="007C4017">
        <w:rPr>
          <w:szCs w:val="22"/>
        </w:rPr>
        <w:t xml:space="preserve"> </w:t>
      </w:r>
      <w:r w:rsidRPr="007C4017">
        <w:rPr>
          <w:szCs w:val="22"/>
        </w:rPr>
        <w:t>what was already known in your topic area. To achieve this, this section must</w:t>
      </w:r>
      <w:r w:rsidR="000D12DC" w:rsidRPr="007C4017">
        <w:rPr>
          <w:szCs w:val="22"/>
        </w:rPr>
        <w:t xml:space="preserve"> have a logical structure and be linked</w:t>
      </w:r>
      <w:r w:rsidRPr="007C4017">
        <w:rPr>
          <w:szCs w:val="22"/>
        </w:rPr>
        <w:t xml:space="preserve"> back to the research problem to show the value of your research. </w:t>
      </w:r>
    </w:p>
    <w:p w14:paraId="08E795CB" w14:textId="3FF3FE38" w:rsidR="007C4017" w:rsidRDefault="00A3186D" w:rsidP="007C4017">
      <w:pPr>
        <w:rPr>
          <w:szCs w:val="22"/>
        </w:rPr>
      </w:pPr>
      <w:r w:rsidRPr="007C4017">
        <w:rPr>
          <w:szCs w:val="22"/>
        </w:rPr>
        <w:t xml:space="preserve">Now all </w:t>
      </w:r>
      <w:bookmarkStart w:id="0" w:name="_GoBack"/>
      <w:bookmarkEnd w:id="0"/>
      <w:r w:rsidRPr="007C4017">
        <w:rPr>
          <w:szCs w:val="22"/>
        </w:rPr>
        <w:t>the stages of the research des</w:t>
      </w:r>
      <w:r w:rsidR="000D12DC" w:rsidRPr="007C4017">
        <w:rPr>
          <w:szCs w:val="22"/>
        </w:rPr>
        <w:t xml:space="preserve">ign process have been explored. </w:t>
      </w:r>
    </w:p>
    <w:p w14:paraId="7FE156E3" w14:textId="77777777" w:rsidR="00A3186D" w:rsidRPr="007C4017" w:rsidRDefault="000D12DC" w:rsidP="007C4017">
      <w:pPr>
        <w:rPr>
          <w:szCs w:val="22"/>
        </w:rPr>
      </w:pPr>
      <w:r w:rsidRPr="007C4017">
        <w:rPr>
          <w:szCs w:val="22"/>
        </w:rPr>
        <w:t>T</w:t>
      </w:r>
      <w:r w:rsidR="00A3186D" w:rsidRPr="007C4017">
        <w:rPr>
          <w:szCs w:val="22"/>
        </w:rPr>
        <w:t xml:space="preserve">hank you for watching. </w:t>
      </w:r>
    </w:p>
    <w:sectPr w:rsidR="00A3186D" w:rsidRPr="007C4017" w:rsidSect="00CA5B41">
      <w:headerReference w:type="default" r:id="rId10"/>
      <w:footerReference w:type="default" r:id="rId11"/>
      <w:pgSz w:w="11906" w:h="16838"/>
      <w:pgMar w:top="1134" w:right="1134" w:bottom="1134" w:left="1134"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48C2" w14:textId="77777777" w:rsidR="00895AAD" w:rsidRDefault="00895AAD" w:rsidP="00895AAD">
      <w:pPr>
        <w:spacing w:after="0"/>
      </w:pPr>
      <w:r>
        <w:separator/>
      </w:r>
    </w:p>
  </w:endnote>
  <w:endnote w:type="continuationSeparator" w:id="0">
    <w:p w14:paraId="588B2E4E" w14:textId="77777777" w:rsidR="00895AAD" w:rsidRDefault="00895AAD" w:rsidP="00895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B1D5" w14:textId="7EF2B1F4" w:rsidR="00895AAD" w:rsidRPr="00CA5B41" w:rsidRDefault="00C07297" w:rsidP="00A9394B">
    <w:pPr>
      <w:pStyle w:val="Footer"/>
      <w:spacing w:after="0"/>
      <w:jc w:val="center"/>
      <w:rPr>
        <w:sz w:val="20"/>
        <w:szCs w:val="22"/>
      </w:rPr>
    </w:pPr>
    <w:sdt>
      <w:sdtPr>
        <w:rPr>
          <w:sz w:val="20"/>
          <w:szCs w:val="22"/>
        </w:rPr>
        <w:id w:val="-1338147598"/>
        <w:docPartObj>
          <w:docPartGallery w:val="Page Numbers (Top of Page)"/>
          <w:docPartUnique/>
        </w:docPartObj>
      </w:sdtPr>
      <w:sdtEndPr/>
      <w:sdtContent>
        <w:r w:rsidR="00895AAD" w:rsidRPr="00CA5B41">
          <w:rPr>
            <w:sz w:val="20"/>
            <w:szCs w:val="22"/>
          </w:rPr>
          <w:t xml:space="preserve">Page </w:t>
        </w:r>
        <w:r w:rsidR="00895AAD" w:rsidRPr="00CA5B41">
          <w:rPr>
            <w:bCs/>
            <w:sz w:val="20"/>
            <w:szCs w:val="22"/>
          </w:rPr>
          <w:fldChar w:fldCharType="begin"/>
        </w:r>
        <w:r w:rsidR="00895AAD" w:rsidRPr="00CA5B41">
          <w:rPr>
            <w:bCs/>
            <w:sz w:val="20"/>
            <w:szCs w:val="22"/>
          </w:rPr>
          <w:instrText xml:space="preserve"> PAGE </w:instrText>
        </w:r>
        <w:r w:rsidR="00895AAD" w:rsidRPr="00CA5B41">
          <w:rPr>
            <w:bCs/>
            <w:sz w:val="20"/>
            <w:szCs w:val="22"/>
          </w:rPr>
          <w:fldChar w:fldCharType="separate"/>
        </w:r>
        <w:r>
          <w:rPr>
            <w:bCs/>
            <w:noProof/>
            <w:sz w:val="20"/>
            <w:szCs w:val="22"/>
          </w:rPr>
          <w:t>1</w:t>
        </w:r>
        <w:r w:rsidR="00895AAD" w:rsidRPr="00CA5B41">
          <w:rPr>
            <w:bCs/>
            <w:sz w:val="20"/>
            <w:szCs w:val="22"/>
          </w:rPr>
          <w:fldChar w:fldCharType="end"/>
        </w:r>
        <w:r w:rsidR="00895AAD" w:rsidRPr="00CA5B41">
          <w:rPr>
            <w:sz w:val="20"/>
            <w:szCs w:val="22"/>
          </w:rPr>
          <w:t xml:space="preserve"> of </w:t>
        </w:r>
        <w:r w:rsidR="00895AAD" w:rsidRPr="00CA5B41">
          <w:rPr>
            <w:bCs/>
            <w:sz w:val="20"/>
            <w:szCs w:val="22"/>
          </w:rPr>
          <w:fldChar w:fldCharType="begin"/>
        </w:r>
        <w:r w:rsidR="00895AAD" w:rsidRPr="00CA5B41">
          <w:rPr>
            <w:bCs/>
            <w:sz w:val="20"/>
            <w:szCs w:val="22"/>
          </w:rPr>
          <w:instrText xml:space="preserve"> NUMPAGES  </w:instrText>
        </w:r>
        <w:r w:rsidR="00895AAD" w:rsidRPr="00CA5B41">
          <w:rPr>
            <w:bCs/>
            <w:sz w:val="20"/>
            <w:szCs w:val="22"/>
          </w:rPr>
          <w:fldChar w:fldCharType="separate"/>
        </w:r>
        <w:r>
          <w:rPr>
            <w:bCs/>
            <w:noProof/>
            <w:sz w:val="20"/>
            <w:szCs w:val="22"/>
          </w:rPr>
          <w:t>1</w:t>
        </w:r>
        <w:r w:rsidR="00895AAD" w:rsidRPr="00CA5B41">
          <w:rPr>
            <w:bCs/>
            <w:sz w:val="20"/>
            <w:szCs w:val="22"/>
          </w:rPr>
          <w:fldChar w:fldCharType="end"/>
        </w:r>
      </w:sdtContent>
    </w:sdt>
  </w:p>
  <w:p w14:paraId="74473F96" w14:textId="291796EE" w:rsidR="00895AAD" w:rsidRDefault="00895AAD" w:rsidP="00CA5B41">
    <w:pPr>
      <w:pStyle w:val="Footer"/>
      <w:jc w:val="right"/>
    </w:pPr>
    <w:r>
      <w:rPr>
        <w:noProof/>
      </w:rPr>
      <w:drawing>
        <wp:inline distT="0" distB="0" distL="0" distR="0" wp14:anchorId="779693BB" wp14:editId="66AE67F7">
          <wp:extent cx="339725" cy="471805"/>
          <wp:effectExtent l="0" t="0" r="3175" b="4445"/>
          <wp:docPr id="11" name="Picture 11"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8363" w14:textId="77777777" w:rsidR="00895AAD" w:rsidRDefault="00895AAD" w:rsidP="00895AAD">
      <w:pPr>
        <w:spacing w:after="0"/>
      </w:pPr>
      <w:r>
        <w:separator/>
      </w:r>
    </w:p>
  </w:footnote>
  <w:footnote w:type="continuationSeparator" w:id="0">
    <w:p w14:paraId="1D4D6AB2" w14:textId="77777777" w:rsidR="00895AAD" w:rsidRDefault="00895AAD" w:rsidP="00895A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CAFB" w14:textId="5E5E5D83" w:rsidR="00CA5B41" w:rsidRDefault="00CA5B41" w:rsidP="00CA5B41">
    <w:pPr>
      <w:pStyle w:val="Header"/>
      <w:spacing w:after="120"/>
    </w:pPr>
    <w:r>
      <w:rPr>
        <w:noProof/>
      </w:rPr>
      <w:drawing>
        <wp:inline distT="0" distB="0" distL="0" distR="0" wp14:anchorId="6E3B9AD1" wp14:editId="7FAF2B2C">
          <wp:extent cx="1219200" cy="342900"/>
          <wp:effectExtent l="0" t="0" r="0" b="0"/>
          <wp:docPr id="10" name="Picture 10"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87"/>
    <w:rsid w:val="000620A0"/>
    <w:rsid w:val="000D12DC"/>
    <w:rsid w:val="00134303"/>
    <w:rsid w:val="001B6A1C"/>
    <w:rsid w:val="0025755A"/>
    <w:rsid w:val="00264987"/>
    <w:rsid w:val="002D5748"/>
    <w:rsid w:val="0035305C"/>
    <w:rsid w:val="003831EE"/>
    <w:rsid w:val="004354FC"/>
    <w:rsid w:val="004545FF"/>
    <w:rsid w:val="00457045"/>
    <w:rsid w:val="0055386F"/>
    <w:rsid w:val="00680774"/>
    <w:rsid w:val="007C4017"/>
    <w:rsid w:val="007E5BCD"/>
    <w:rsid w:val="008727FF"/>
    <w:rsid w:val="00895AAD"/>
    <w:rsid w:val="00A3186D"/>
    <w:rsid w:val="00A9394B"/>
    <w:rsid w:val="00C066AB"/>
    <w:rsid w:val="00C07297"/>
    <w:rsid w:val="00C4329B"/>
    <w:rsid w:val="00CA5B41"/>
    <w:rsid w:val="00CC4837"/>
    <w:rsid w:val="00DA3930"/>
    <w:rsid w:val="00DA51A7"/>
    <w:rsid w:val="00E41E65"/>
    <w:rsid w:val="00EF0DF5"/>
    <w:rsid w:val="00FA6578"/>
    <w:rsid w:val="00FB453A"/>
    <w:rsid w:val="00FE2D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BDC8F5"/>
  <w14:defaultImageDpi w14:val="0"/>
  <w15:docId w15:val="{1272A136-830A-45F3-94E9-65EA55F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B41"/>
    <w:pPr>
      <w:spacing w:after="240"/>
    </w:pPr>
    <w:rPr>
      <w:rFonts w:ascii="Verdana" w:eastAsia="SimSun" w:hAnsi="Verdana"/>
      <w:sz w:val="22"/>
      <w:szCs w:val="24"/>
      <w:lang w:eastAsia="zh-CN"/>
    </w:rPr>
  </w:style>
  <w:style w:type="paragraph" w:styleId="Heading1">
    <w:name w:val="heading 1"/>
    <w:basedOn w:val="Normal"/>
    <w:next w:val="Normal"/>
    <w:link w:val="Heading1Char"/>
    <w:autoRedefine/>
    <w:uiPriority w:val="9"/>
    <w:qFormat/>
    <w:rsid w:val="00CA5B41"/>
    <w:pPr>
      <w:keepNext/>
      <w:ind w:right="424"/>
      <w:jc w:val="center"/>
      <w:outlineLvl w:val="0"/>
    </w:pPr>
    <w:rPr>
      <w:rFonts w:eastAsia="Times New Roman" w:cs="Arial"/>
      <w:b/>
      <w:bCs/>
      <w:kern w:val="32"/>
      <w:sz w:val="28"/>
      <w:szCs w:val="32"/>
      <w:lang w:eastAsia="en-GB"/>
    </w:rPr>
  </w:style>
  <w:style w:type="paragraph" w:styleId="Heading2">
    <w:name w:val="heading 2"/>
    <w:basedOn w:val="Normal"/>
    <w:next w:val="Normal"/>
    <w:link w:val="Heading2Char"/>
    <w:uiPriority w:val="9"/>
    <w:qFormat/>
    <w:rsid w:val="004545FF"/>
    <w:pPr>
      <w:keepNext/>
      <w:outlineLvl w:val="1"/>
    </w:pPr>
    <w:rPr>
      <w:rFonts w:eastAsia="Times New Roman" w:cs="Arial"/>
      <w:b/>
      <w:bCs/>
      <w:iCs/>
      <w:sz w:val="40"/>
      <w:szCs w:val="28"/>
      <w:lang w:eastAsia="en-GB"/>
    </w:rPr>
  </w:style>
  <w:style w:type="paragraph" w:styleId="Heading3">
    <w:name w:val="heading 3"/>
    <w:basedOn w:val="Normal"/>
    <w:next w:val="Normal"/>
    <w:link w:val="Heading3Char"/>
    <w:uiPriority w:val="9"/>
    <w:qFormat/>
    <w:rsid w:val="004545FF"/>
    <w:pPr>
      <w:keepNext/>
      <w:outlineLvl w:val="2"/>
    </w:pPr>
    <w:rPr>
      <w:rFonts w:eastAsia="Times New Roman" w:cs="Arial"/>
      <w:b/>
      <w:bCs/>
      <w:sz w:val="36"/>
      <w:szCs w:val="26"/>
      <w:lang w:eastAsia="en-GB"/>
    </w:rPr>
  </w:style>
  <w:style w:type="paragraph" w:styleId="Heading4">
    <w:name w:val="heading 4"/>
    <w:basedOn w:val="Normal"/>
    <w:next w:val="Normal"/>
    <w:link w:val="Heading4Char"/>
    <w:uiPriority w:val="9"/>
    <w:qFormat/>
    <w:rsid w:val="004545FF"/>
    <w:pPr>
      <w:keepNext/>
      <w:outlineLvl w:val="3"/>
    </w:pPr>
    <w:rPr>
      <w:rFonts w:eastAsia="Times New Roman"/>
      <w:b/>
      <w:bCs/>
      <w:sz w:val="32"/>
      <w:szCs w:val="28"/>
      <w:lang w:eastAsia="en-GB"/>
    </w:rPr>
  </w:style>
  <w:style w:type="paragraph" w:styleId="Heading5">
    <w:name w:val="heading 5"/>
    <w:basedOn w:val="Normal"/>
    <w:next w:val="Normal"/>
    <w:link w:val="Heading5Char"/>
    <w:uiPriority w:val="9"/>
    <w:qFormat/>
    <w:rsid w:val="004545FF"/>
    <w:pPr>
      <w:outlineLvl w:val="4"/>
    </w:pPr>
    <w:rPr>
      <w:rFonts w:eastAsia="Times New Roman"/>
      <w:b/>
      <w:bCs/>
      <w:iCs/>
      <w:sz w:val="28"/>
      <w:szCs w:val="26"/>
      <w:lang w:eastAsia="en-GB"/>
    </w:rPr>
  </w:style>
  <w:style w:type="paragraph" w:styleId="Heading6">
    <w:name w:val="heading 6"/>
    <w:basedOn w:val="Normal"/>
    <w:next w:val="Normal"/>
    <w:link w:val="Heading6Char"/>
    <w:uiPriority w:val="9"/>
    <w:qFormat/>
    <w:rsid w:val="004545FF"/>
    <w:pPr>
      <w:outlineLvl w:val="5"/>
    </w:pPr>
    <w:rPr>
      <w:rFonts w:eastAsia="Times New Roman"/>
      <w:b/>
      <w:bCs/>
      <w:szCs w:val="22"/>
      <w:lang w:eastAsia="en-GB"/>
    </w:rPr>
  </w:style>
  <w:style w:type="paragraph" w:styleId="Heading7">
    <w:name w:val="heading 7"/>
    <w:basedOn w:val="Normal"/>
    <w:next w:val="Normal"/>
    <w:link w:val="Heading7Char"/>
    <w:uiPriority w:val="9"/>
    <w:qFormat/>
    <w:rsid w:val="004545FF"/>
    <w:pPr>
      <w:outlineLvl w:val="6"/>
    </w:pPr>
    <w:rPr>
      <w:rFonts w:eastAsia="Times New Roman"/>
      <w:lang w:eastAsia="en-GB"/>
    </w:rPr>
  </w:style>
  <w:style w:type="paragraph" w:styleId="Heading8">
    <w:name w:val="heading 8"/>
    <w:basedOn w:val="Normal"/>
    <w:next w:val="Normal"/>
    <w:link w:val="Heading8Char"/>
    <w:uiPriority w:val="9"/>
    <w:qFormat/>
    <w:rsid w:val="004545FF"/>
    <w:pPr>
      <w:outlineLvl w:val="7"/>
    </w:pPr>
    <w:rPr>
      <w:rFonts w:eastAsia="Times New Roman"/>
      <w:iCs/>
      <w:lang w:eastAsia="en-GB"/>
    </w:rPr>
  </w:style>
  <w:style w:type="paragraph" w:styleId="Heading9">
    <w:name w:val="heading 9"/>
    <w:basedOn w:val="Normal"/>
    <w:next w:val="Normal"/>
    <w:link w:val="Heading9Char"/>
    <w:uiPriority w:val="9"/>
    <w:qFormat/>
    <w:rsid w:val="004545FF"/>
    <w:pPr>
      <w:outlineLvl w:val="8"/>
    </w:pPr>
    <w:rPr>
      <w:rFonts w:eastAsia="Times New Roman"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41"/>
    <w:rPr>
      <w:rFonts w:ascii="Verdana" w:hAnsi="Verdana" w:cs="Arial"/>
      <w:b/>
      <w:bCs/>
      <w:kern w:val="3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zh-CN"/>
    </w:rPr>
  </w:style>
  <w:style w:type="paragraph" w:customStyle="1" w:styleId="Bullet">
    <w:name w:val="Bullet"/>
    <w:basedOn w:val="Normal"/>
    <w:rsid w:val="004545FF"/>
    <w:pPr>
      <w:numPr>
        <w:numId w:val="3"/>
      </w:numPr>
    </w:pPr>
    <w:rPr>
      <w:rFonts w:eastAsia="Times New Roman"/>
      <w:szCs w:val="22"/>
      <w:lang w:eastAsia="en-GB"/>
    </w:rPr>
  </w:style>
  <w:style w:type="paragraph" w:customStyle="1" w:styleId="Numbering">
    <w:name w:val="Numbering"/>
    <w:basedOn w:val="Normal"/>
    <w:rsid w:val="004545FF"/>
    <w:pPr>
      <w:numPr>
        <w:numId w:val="4"/>
      </w:numPr>
    </w:pPr>
    <w:rPr>
      <w:rFonts w:eastAsia="Times New Roman"/>
      <w:szCs w:val="22"/>
      <w:lang w:eastAsia="en-GB"/>
    </w:rPr>
  </w:style>
  <w:style w:type="character" w:styleId="Hyperlink">
    <w:name w:val="Hyperlink"/>
    <w:basedOn w:val="DefaultParagraphFont"/>
    <w:uiPriority w:val="99"/>
    <w:rsid w:val="00264987"/>
    <w:rPr>
      <w:rFonts w:cs="Times New Roman"/>
      <w:color w:val="0000FF" w:themeColor="hyperlink"/>
      <w:u w:val="single"/>
    </w:rPr>
  </w:style>
  <w:style w:type="paragraph" w:styleId="Header">
    <w:name w:val="header"/>
    <w:basedOn w:val="Normal"/>
    <w:link w:val="HeaderChar"/>
    <w:rsid w:val="00895AAD"/>
    <w:pPr>
      <w:tabs>
        <w:tab w:val="center" w:pos="4513"/>
        <w:tab w:val="right" w:pos="9026"/>
      </w:tabs>
    </w:pPr>
  </w:style>
  <w:style w:type="character" w:customStyle="1" w:styleId="HeaderChar">
    <w:name w:val="Header Char"/>
    <w:basedOn w:val="DefaultParagraphFont"/>
    <w:link w:val="Header"/>
    <w:rsid w:val="00895AAD"/>
    <w:rPr>
      <w:rFonts w:eastAsia="SimSun"/>
      <w:sz w:val="24"/>
      <w:szCs w:val="24"/>
      <w:lang w:eastAsia="zh-CN"/>
    </w:rPr>
  </w:style>
  <w:style w:type="paragraph" w:styleId="Footer">
    <w:name w:val="footer"/>
    <w:basedOn w:val="Normal"/>
    <w:link w:val="FooterChar"/>
    <w:uiPriority w:val="99"/>
    <w:rsid w:val="00895AAD"/>
    <w:pPr>
      <w:tabs>
        <w:tab w:val="center" w:pos="4513"/>
        <w:tab w:val="right" w:pos="9026"/>
      </w:tabs>
    </w:pPr>
  </w:style>
  <w:style w:type="character" w:customStyle="1" w:styleId="FooterChar">
    <w:name w:val="Footer Char"/>
    <w:basedOn w:val="DefaultParagraphFont"/>
    <w:link w:val="Footer"/>
    <w:uiPriority w:val="99"/>
    <w:rsid w:val="00895AAD"/>
    <w:rPr>
      <w:rFonts w:eastAsia="SimSun"/>
      <w:sz w:val="24"/>
      <w:szCs w:val="24"/>
      <w:lang w:eastAsia="zh-CN"/>
    </w:rPr>
  </w:style>
  <w:style w:type="character" w:styleId="Strong">
    <w:name w:val="Strong"/>
    <w:basedOn w:val="DefaultParagraphFont"/>
    <w:qFormat/>
    <w:rsid w:val="00CA5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8AD21-5217-47E5-8796-2D6EED65C6F2}">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9df6c71-8a58-495e-9ec2-a4ddc2d5ff8c"/>
    <ds:schemaRef ds:uri="http://purl.org/dc/term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E419899D-5964-4DBD-8323-1352DF04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A0367-14CF-47F3-88D0-DEB4F37B8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Process transcript</dc:title>
  <dc:subject/>
  <dc:creator>Learning Development</dc:creator>
  <cp:keywords/>
  <dc:description/>
  <cp:lastModifiedBy>Marlies Shepperdson</cp:lastModifiedBy>
  <cp:revision>5</cp:revision>
  <dcterms:created xsi:type="dcterms:W3CDTF">2020-06-11T13:02:00Z</dcterms:created>
  <dcterms:modified xsi:type="dcterms:W3CDTF">2020-07-07T11:37:00Z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